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E1609A" w:rsidP="007671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ИСТОРИЯ, ОБЩЕСТВОЗНАНИЕ</w:t>
      </w:r>
    </w:p>
    <w:p w:rsid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8783"/>
      </w:tblGrid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всемирной истории. Древний мир2-4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gram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rk</w:t>
            </w:r>
            <w:proofErr w:type="gram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Вир-туальная</w:t>
            </w:r>
            <w:proofErr w:type="spell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школа Кирилла и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всемирной </w:t>
            </w:r>
            <w:r w:rsidRPr="00E1609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истории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Средние века. Кирилла и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всемирной истории. Новейшее время. Кирилла и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всемирной истории. Новая история. 8-9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Занимательная история. Зарубежная история. Древний мир и средневековье 2007 Ч.1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Занимательная история. Зарубежная история. Древний мир и средневековье 2007 Ч.2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Занимательная наука путешествия 2007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История Древнего мира 5-6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2007. Академия школьника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История Древнего мира. Загадки Сфинкса 2000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История. Интерактивный курс подготовки к ЕГЭ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 История. ЕГЭ 2011</w:t>
            </w:r>
          </w:p>
        </w:tc>
      </w:tr>
      <w:tr w:rsidR="00E1609A" w:rsidRPr="00E2736E" w:rsidTr="00FA45B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отечественной истории до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XIX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века. Кирилла и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Сдаем ЕГЭ 2011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Уроки отечественной истории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XIX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вв. Кирилла и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Мефодия</w:t>
            </w:r>
            <w:proofErr w:type="spellEnd"/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История России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XXI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века 9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Мультмедийное</w:t>
            </w:r>
            <w:proofErr w:type="spell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прил. К </w:t>
            </w:r>
            <w:proofErr w:type="spellStart"/>
            <w:proofErr w:type="gram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уч-ку</w:t>
            </w:r>
            <w:proofErr w:type="spellEnd"/>
            <w:proofErr w:type="gram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О.В. Волобуева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России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век </w:t>
            </w:r>
            <w:proofErr w:type="gram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</w:t>
            </w:r>
            <w:proofErr w:type="gram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.1, ч.2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России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век </w:t>
            </w:r>
            <w:proofErr w:type="gramStart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</w:t>
            </w:r>
            <w:proofErr w:type="gramEnd"/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.3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России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XVIII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XIX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века. Интерактивные плакаты</w:t>
            </w:r>
          </w:p>
        </w:tc>
      </w:tr>
      <w:tr w:rsidR="00E1609A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История России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IX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XVII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века. Интерактивные плакаты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 xml:space="preserve">Сдаем ЕГЭ по обществознанию </w:t>
            </w:r>
            <w:r w:rsidRPr="00E1609A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2011</w:t>
            </w: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1609A">
              <w:rPr>
                <w:rFonts w:ascii="Times New Roman" w:hAnsi="Times New Roman" w:cs="Times New Roman"/>
                <w:sz w:val="32"/>
                <w:szCs w:val="24"/>
              </w:rPr>
              <w:t xml:space="preserve">Л.Н. Боголюбов Обществознание 6 </w:t>
            </w:r>
            <w:proofErr w:type="spellStart"/>
            <w:r w:rsidRPr="00E1609A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1609A">
              <w:rPr>
                <w:rFonts w:ascii="Times New Roman" w:hAnsi="Times New Roman" w:cs="Times New Roman"/>
                <w:sz w:val="32"/>
                <w:szCs w:val="24"/>
              </w:rPr>
              <w:t xml:space="preserve">Л.Н. Боголюбов Обществознание 7 </w:t>
            </w:r>
            <w:proofErr w:type="spellStart"/>
            <w:r w:rsidRPr="00E1609A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1609A">
              <w:rPr>
                <w:rFonts w:ascii="Times New Roman" w:hAnsi="Times New Roman" w:cs="Times New Roman"/>
                <w:sz w:val="32"/>
                <w:szCs w:val="24"/>
              </w:rPr>
              <w:t xml:space="preserve">Л.Н. Боголюбов Обществознание 8 </w:t>
            </w:r>
            <w:proofErr w:type="spellStart"/>
            <w:r w:rsidRPr="00E1609A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1609A">
              <w:rPr>
                <w:rFonts w:ascii="Times New Roman" w:hAnsi="Times New Roman" w:cs="Times New Roman"/>
                <w:sz w:val="32"/>
                <w:szCs w:val="24"/>
              </w:rPr>
              <w:t xml:space="preserve">Л.Н. Боголюбов Обществознание 9 </w:t>
            </w:r>
            <w:proofErr w:type="spellStart"/>
            <w:r w:rsidRPr="00E1609A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</w:p>
        </w:tc>
      </w:tr>
      <w:tr w:rsidR="00E1609A" w:rsidRPr="00D67E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E1609A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</w:p>
        </w:tc>
      </w:tr>
      <w:tr w:rsidR="00E1609A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09A" w:rsidRPr="00D67E49" w:rsidRDefault="00E1609A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D67E49" w:rsidRP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sectPr w:rsidR="00D67E49" w:rsidRPr="00D67E49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76AFF"/>
    <w:rsid w:val="002E3AE2"/>
    <w:rsid w:val="005748C4"/>
    <w:rsid w:val="00767124"/>
    <w:rsid w:val="009506C5"/>
    <w:rsid w:val="009F089F"/>
    <w:rsid w:val="00D67E49"/>
    <w:rsid w:val="00E1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2019-12-04T11:36:00Z</dcterms:created>
  <dcterms:modified xsi:type="dcterms:W3CDTF">2019-12-04T11:44:00Z</dcterms:modified>
</cp:coreProperties>
</file>